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BA" w:rsidRPr="004C43CE" w:rsidRDefault="0043352E" w:rsidP="004C43C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C43CE">
        <w:rPr>
          <w:rFonts w:ascii="Arial" w:eastAsia="Times New Roman" w:hAnsi="Arial" w:cs="Arial"/>
          <w:b/>
          <w:sz w:val="32"/>
          <w:szCs w:val="24"/>
        </w:rPr>
        <w:t>Глава местного самоуправления</w:t>
      </w:r>
    </w:p>
    <w:p w:rsidR="00742ABA" w:rsidRPr="004C43CE" w:rsidRDefault="00742ABA" w:rsidP="004C43C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C43CE">
        <w:rPr>
          <w:rFonts w:ascii="Arial" w:eastAsia="Times New Roman" w:hAnsi="Arial" w:cs="Arial"/>
          <w:b/>
          <w:sz w:val="32"/>
          <w:szCs w:val="24"/>
        </w:rPr>
        <w:t>Ковернинского муниципального  округа</w:t>
      </w:r>
    </w:p>
    <w:p w:rsidR="00742ABA" w:rsidRPr="004C43CE" w:rsidRDefault="00742ABA" w:rsidP="004C43C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C43CE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</w:p>
    <w:p w:rsidR="00742ABA" w:rsidRPr="004C43CE" w:rsidRDefault="00742ABA" w:rsidP="004C43C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proofErr w:type="gramStart"/>
      <w:r w:rsidRPr="004C43CE">
        <w:rPr>
          <w:rFonts w:ascii="Arial" w:eastAsia="Times New Roman" w:hAnsi="Arial" w:cs="Arial"/>
          <w:b/>
          <w:sz w:val="32"/>
          <w:szCs w:val="24"/>
        </w:rPr>
        <w:t>Р</w:t>
      </w:r>
      <w:proofErr w:type="gramEnd"/>
      <w:r w:rsidRPr="004C43CE">
        <w:rPr>
          <w:rFonts w:ascii="Arial" w:eastAsia="Times New Roman" w:hAnsi="Arial" w:cs="Arial"/>
          <w:b/>
          <w:sz w:val="32"/>
          <w:szCs w:val="24"/>
        </w:rPr>
        <w:t xml:space="preserve"> А С П О Р Я Ж Е Н И Е</w:t>
      </w:r>
    </w:p>
    <w:p w:rsidR="00742ABA" w:rsidRPr="004C43CE" w:rsidRDefault="00742ABA" w:rsidP="004C43C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F1159" w:rsidRPr="004C43CE" w:rsidRDefault="004C43CE" w:rsidP="004C43C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43CE">
        <w:rPr>
          <w:rFonts w:ascii="Arial" w:hAnsi="Arial" w:cs="Arial"/>
          <w:sz w:val="24"/>
          <w:szCs w:val="24"/>
        </w:rPr>
        <w:t>07.05.2026</w:t>
      </w:r>
      <w:r w:rsidRPr="004C43CE">
        <w:rPr>
          <w:rFonts w:ascii="Arial" w:hAnsi="Arial" w:cs="Arial"/>
          <w:sz w:val="24"/>
          <w:szCs w:val="24"/>
        </w:rPr>
        <w:tab/>
      </w:r>
      <w:r w:rsidRPr="004C43CE">
        <w:rPr>
          <w:rFonts w:ascii="Arial" w:hAnsi="Arial" w:cs="Arial"/>
          <w:sz w:val="24"/>
          <w:szCs w:val="24"/>
        </w:rPr>
        <w:tab/>
      </w:r>
      <w:r w:rsidRPr="004C43CE">
        <w:rPr>
          <w:rFonts w:ascii="Arial" w:hAnsi="Arial" w:cs="Arial"/>
          <w:sz w:val="24"/>
          <w:szCs w:val="24"/>
        </w:rPr>
        <w:tab/>
      </w:r>
      <w:r w:rsidRPr="004C43CE">
        <w:rPr>
          <w:rFonts w:ascii="Arial" w:hAnsi="Arial" w:cs="Arial"/>
          <w:sz w:val="24"/>
          <w:szCs w:val="24"/>
        </w:rPr>
        <w:tab/>
      </w:r>
      <w:r w:rsidRPr="004C43CE">
        <w:rPr>
          <w:rFonts w:ascii="Arial" w:hAnsi="Arial" w:cs="Arial"/>
          <w:sz w:val="24"/>
          <w:szCs w:val="24"/>
        </w:rPr>
        <w:tab/>
      </w:r>
      <w:r w:rsidRPr="004C43CE">
        <w:rPr>
          <w:rFonts w:ascii="Arial" w:hAnsi="Arial" w:cs="Arial"/>
          <w:sz w:val="24"/>
          <w:szCs w:val="24"/>
        </w:rPr>
        <w:tab/>
      </w:r>
      <w:r w:rsidRPr="004C43CE">
        <w:rPr>
          <w:rFonts w:ascii="Arial" w:hAnsi="Arial" w:cs="Arial"/>
          <w:sz w:val="24"/>
          <w:szCs w:val="24"/>
        </w:rPr>
        <w:tab/>
      </w:r>
      <w:r w:rsidRPr="004C43CE">
        <w:rPr>
          <w:rFonts w:ascii="Arial" w:hAnsi="Arial" w:cs="Arial"/>
          <w:sz w:val="24"/>
          <w:szCs w:val="24"/>
        </w:rPr>
        <w:tab/>
      </w:r>
      <w:r w:rsidRPr="004C43CE">
        <w:rPr>
          <w:rFonts w:ascii="Arial" w:hAnsi="Arial" w:cs="Arial"/>
          <w:sz w:val="24"/>
          <w:szCs w:val="24"/>
        </w:rPr>
        <w:tab/>
      </w:r>
      <w:r w:rsidRPr="004C43CE">
        <w:rPr>
          <w:rFonts w:ascii="Arial" w:hAnsi="Arial" w:cs="Arial"/>
          <w:sz w:val="24"/>
          <w:szCs w:val="24"/>
        </w:rPr>
        <w:tab/>
      </w:r>
      <w:r w:rsidRPr="004C43CE">
        <w:rPr>
          <w:rFonts w:ascii="Arial" w:hAnsi="Arial" w:cs="Arial"/>
          <w:sz w:val="24"/>
          <w:szCs w:val="24"/>
        </w:rPr>
        <w:tab/>
        <w:t>№2-р</w:t>
      </w:r>
    </w:p>
    <w:p w:rsidR="001975D4" w:rsidRPr="004C43CE" w:rsidRDefault="001975D4" w:rsidP="004C43C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37E92" w:rsidRPr="004C43CE" w:rsidRDefault="00CF479F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4C43CE">
        <w:rPr>
          <w:rFonts w:ascii="Arial" w:hAnsi="Arial" w:cs="Arial"/>
          <w:b/>
          <w:color w:val="000000"/>
          <w:sz w:val="32"/>
          <w:szCs w:val="24"/>
        </w:rPr>
        <w:t>Об утверждении состава комиссии</w:t>
      </w:r>
    </w:p>
    <w:p w:rsidR="00337E92" w:rsidRPr="004C43CE" w:rsidRDefault="00CF479F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4C43CE">
        <w:rPr>
          <w:rFonts w:ascii="Arial" w:hAnsi="Arial" w:cs="Arial"/>
          <w:b/>
          <w:color w:val="000000"/>
          <w:sz w:val="32"/>
          <w:szCs w:val="24"/>
        </w:rPr>
        <w:t>по присуждению муниципальной премии</w:t>
      </w:r>
    </w:p>
    <w:p w:rsidR="00CF479F" w:rsidRPr="004C43CE" w:rsidRDefault="00CF479F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4C43CE">
        <w:rPr>
          <w:rFonts w:ascii="Arial" w:hAnsi="Arial" w:cs="Arial"/>
          <w:b/>
          <w:color w:val="000000"/>
          <w:sz w:val="32"/>
          <w:szCs w:val="24"/>
        </w:rPr>
        <w:t xml:space="preserve">«Гордость </w:t>
      </w:r>
      <w:r w:rsidR="00742ABA" w:rsidRPr="004C43CE">
        <w:rPr>
          <w:rFonts w:ascii="Arial" w:hAnsi="Arial" w:cs="Arial"/>
          <w:b/>
          <w:color w:val="000000"/>
          <w:sz w:val="32"/>
          <w:szCs w:val="24"/>
        </w:rPr>
        <w:t>округа» в 202</w:t>
      </w:r>
      <w:r w:rsidR="0043352E" w:rsidRPr="004C43CE">
        <w:rPr>
          <w:rFonts w:ascii="Arial" w:hAnsi="Arial" w:cs="Arial"/>
          <w:b/>
          <w:color w:val="000000"/>
          <w:sz w:val="32"/>
          <w:szCs w:val="24"/>
        </w:rPr>
        <w:t>6</w:t>
      </w:r>
      <w:r w:rsidRPr="004C43CE">
        <w:rPr>
          <w:rFonts w:ascii="Arial" w:hAnsi="Arial" w:cs="Arial"/>
          <w:b/>
          <w:color w:val="000000"/>
          <w:sz w:val="32"/>
          <w:szCs w:val="24"/>
        </w:rPr>
        <w:t xml:space="preserve"> году</w:t>
      </w:r>
    </w:p>
    <w:p w:rsidR="00742ABA" w:rsidRPr="004C43CE" w:rsidRDefault="00742ABA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F1159" w:rsidRPr="004C43CE" w:rsidRDefault="005F1159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4C43CE">
        <w:rPr>
          <w:rFonts w:ascii="Arial" w:hAnsi="Arial" w:cs="Arial"/>
          <w:color w:val="000000"/>
          <w:sz w:val="24"/>
          <w:szCs w:val="24"/>
        </w:rPr>
        <w:t>В соответствии с Положением о работе комиссии по рассмотрению документов на присуждение</w:t>
      </w:r>
      <w:proofErr w:type="gramEnd"/>
      <w:r w:rsidRPr="004C43CE">
        <w:rPr>
          <w:rFonts w:ascii="Arial" w:hAnsi="Arial" w:cs="Arial"/>
          <w:color w:val="000000"/>
          <w:sz w:val="24"/>
          <w:szCs w:val="24"/>
        </w:rPr>
        <w:t xml:space="preserve"> муниципальной премии «Гордость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округ</w:t>
      </w:r>
      <w:r w:rsidRPr="004C43CE">
        <w:rPr>
          <w:rFonts w:ascii="Arial" w:hAnsi="Arial" w:cs="Arial"/>
          <w:color w:val="000000"/>
          <w:sz w:val="24"/>
          <w:szCs w:val="24"/>
        </w:rPr>
        <w:t>а», утвержденн</w:t>
      </w:r>
      <w:r w:rsidR="00F168C9" w:rsidRPr="004C43CE">
        <w:rPr>
          <w:rFonts w:ascii="Arial" w:hAnsi="Arial" w:cs="Arial"/>
          <w:color w:val="000000"/>
          <w:sz w:val="24"/>
          <w:szCs w:val="24"/>
        </w:rPr>
        <w:t xml:space="preserve">ым 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постановлением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Ковернинского муниципального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округ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а Нижегородской области от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02.0</w:t>
      </w:r>
      <w:r w:rsidR="0058460D" w:rsidRPr="004C43CE">
        <w:rPr>
          <w:rFonts w:ascii="Arial" w:hAnsi="Arial" w:cs="Arial"/>
          <w:color w:val="000000"/>
          <w:sz w:val="24"/>
          <w:szCs w:val="24"/>
        </w:rPr>
        <w:t>8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.2021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 №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843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 «О муниципальной премии «Гордость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округ</w:t>
      </w:r>
      <w:r w:rsidRPr="004C43CE">
        <w:rPr>
          <w:rFonts w:ascii="Arial" w:hAnsi="Arial" w:cs="Arial"/>
          <w:color w:val="000000"/>
          <w:sz w:val="24"/>
          <w:szCs w:val="24"/>
        </w:rPr>
        <w:t>а», в</w:t>
      </w:r>
      <w:r w:rsidR="009F21CF" w:rsidRPr="004C43CE">
        <w:rPr>
          <w:rFonts w:ascii="Arial" w:hAnsi="Arial" w:cs="Arial"/>
          <w:color w:val="000000"/>
          <w:sz w:val="24"/>
          <w:szCs w:val="24"/>
        </w:rPr>
        <w:t xml:space="preserve"> 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целях рассмотрения документов, представленных на соискание премии «Гордость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округ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а» в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202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>6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 году:</w:t>
      </w:r>
    </w:p>
    <w:p w:rsidR="005F1159" w:rsidRPr="004C43CE" w:rsidRDefault="005F1159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 xml:space="preserve">1. Утвердить состав комиссии по рассмотрению документов на присуждение муниципальной премии «Гордость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округ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а» в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202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>6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 году (далее - Комиссия):</w:t>
      </w:r>
    </w:p>
    <w:p w:rsidR="005F1159" w:rsidRPr="004C43CE" w:rsidRDefault="0043352E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>1) Васильев Алексей Александрович – временно исполняющий полномочия главы</w:t>
      </w:r>
      <w:r w:rsidR="005F1159" w:rsidRPr="004C43CE">
        <w:rPr>
          <w:rFonts w:ascii="Arial" w:hAnsi="Arial" w:cs="Arial"/>
          <w:color w:val="000000"/>
          <w:sz w:val="24"/>
          <w:szCs w:val="24"/>
        </w:rPr>
        <w:t xml:space="preserve"> местного самоуправления Ковернинского муниципального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округ</w:t>
      </w:r>
      <w:r w:rsidR="005F1159" w:rsidRPr="004C43CE">
        <w:rPr>
          <w:rFonts w:ascii="Arial" w:hAnsi="Arial" w:cs="Arial"/>
          <w:color w:val="000000"/>
          <w:sz w:val="24"/>
          <w:szCs w:val="24"/>
        </w:rPr>
        <w:t>а, председатель Комиссии;</w:t>
      </w:r>
    </w:p>
    <w:p w:rsidR="00B20CA3" w:rsidRPr="004C43CE" w:rsidRDefault="005F1159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>2)</w:t>
      </w:r>
      <w:r w:rsidR="009F21CF" w:rsidRPr="004C43CE">
        <w:rPr>
          <w:rFonts w:ascii="Arial" w:hAnsi="Arial" w:cs="Arial"/>
          <w:color w:val="000000"/>
          <w:sz w:val="24"/>
          <w:szCs w:val="24"/>
        </w:rPr>
        <w:t xml:space="preserve"> 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 xml:space="preserve">Лоскунина Ольга Витальевна - </w:t>
      </w:r>
      <w:r w:rsidR="00B20CA3" w:rsidRPr="004C43CE">
        <w:rPr>
          <w:rFonts w:ascii="Arial" w:hAnsi="Arial" w:cs="Arial"/>
          <w:color w:val="000000"/>
          <w:sz w:val="24"/>
          <w:szCs w:val="24"/>
        </w:rPr>
        <w:t>заместитель главы администрации Ковернинского муниципального округа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 xml:space="preserve"> по социальным вопросам</w:t>
      </w:r>
      <w:r w:rsidR="00B20CA3" w:rsidRPr="004C43CE">
        <w:rPr>
          <w:rFonts w:ascii="Arial" w:hAnsi="Arial" w:cs="Arial"/>
          <w:color w:val="000000"/>
          <w:sz w:val="24"/>
          <w:szCs w:val="24"/>
        </w:rPr>
        <w:t>, заместитель председателя Комиссии;</w:t>
      </w:r>
    </w:p>
    <w:p w:rsidR="005F1159" w:rsidRPr="004C43CE" w:rsidRDefault="005F1159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 xml:space="preserve">3) 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>Рубцова Марина Викторовна -</w:t>
      </w:r>
      <w:r w:rsidR="007B6766" w:rsidRPr="004C43CE">
        <w:rPr>
          <w:rFonts w:ascii="Arial" w:hAnsi="Arial" w:cs="Arial"/>
          <w:color w:val="000000"/>
          <w:sz w:val="24"/>
          <w:szCs w:val="24"/>
        </w:rPr>
        <w:t xml:space="preserve"> 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>консультант организационно-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правового отдела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Ковернинского муниципального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округ</w:t>
      </w:r>
      <w:r w:rsidRPr="004C43CE">
        <w:rPr>
          <w:rFonts w:ascii="Arial" w:hAnsi="Arial" w:cs="Arial"/>
          <w:color w:val="000000"/>
          <w:sz w:val="24"/>
          <w:szCs w:val="24"/>
        </w:rPr>
        <w:t>а, секретарь Комиссии;</w:t>
      </w:r>
    </w:p>
    <w:p w:rsidR="005F1159" w:rsidRPr="004C43CE" w:rsidRDefault="005F1159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>Члены Комиссии:</w:t>
      </w:r>
    </w:p>
    <w:p w:rsidR="00B20CA3" w:rsidRPr="004C43CE" w:rsidRDefault="00B20CA3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>4)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 xml:space="preserve"> Разуваева Татьяна Германовна - управляющий делами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 администрации Ковернинского муниципально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>го округа</w:t>
      </w:r>
      <w:r w:rsidRPr="004C43CE">
        <w:rPr>
          <w:rFonts w:ascii="Arial" w:hAnsi="Arial" w:cs="Arial"/>
          <w:color w:val="000000"/>
          <w:sz w:val="24"/>
          <w:szCs w:val="24"/>
        </w:rPr>
        <w:t>;</w:t>
      </w:r>
    </w:p>
    <w:p w:rsidR="00F46DDB" w:rsidRPr="004C43CE" w:rsidRDefault="00B20CA3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>5</w:t>
      </w:r>
      <w:r w:rsidR="005F1159" w:rsidRPr="004C43CE">
        <w:rPr>
          <w:rFonts w:ascii="Arial" w:hAnsi="Arial" w:cs="Arial"/>
          <w:color w:val="000000"/>
          <w:sz w:val="24"/>
          <w:szCs w:val="24"/>
        </w:rPr>
        <w:t xml:space="preserve">) </w:t>
      </w:r>
      <w:r w:rsidR="00F46DDB" w:rsidRPr="004C43CE">
        <w:rPr>
          <w:rFonts w:ascii="Arial" w:hAnsi="Arial" w:cs="Arial"/>
          <w:color w:val="000000"/>
          <w:sz w:val="24"/>
          <w:szCs w:val="24"/>
        </w:rPr>
        <w:t>Соколова Валентина Николаевна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 xml:space="preserve"> -</w:t>
      </w:r>
      <w:r w:rsidR="007B6766" w:rsidRPr="004C43CE">
        <w:rPr>
          <w:rFonts w:ascii="Arial" w:hAnsi="Arial" w:cs="Arial"/>
          <w:color w:val="000000"/>
          <w:sz w:val="24"/>
          <w:szCs w:val="24"/>
        </w:rPr>
        <w:t xml:space="preserve"> </w:t>
      </w:r>
      <w:r w:rsidR="00F46DDB" w:rsidRPr="004C43CE">
        <w:rPr>
          <w:rFonts w:ascii="Arial" w:hAnsi="Arial" w:cs="Arial"/>
          <w:color w:val="000000"/>
          <w:sz w:val="24"/>
          <w:szCs w:val="24"/>
        </w:rPr>
        <w:t>начальник финансового управления администрации Ковернинского муниципального округа;</w:t>
      </w:r>
    </w:p>
    <w:p w:rsidR="00F46DDB" w:rsidRPr="004C43CE" w:rsidRDefault="0043352E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>6) Банкетова Мария Александровна -</w:t>
      </w:r>
      <w:r w:rsidR="007B6766" w:rsidRPr="004C43CE">
        <w:rPr>
          <w:rFonts w:ascii="Arial" w:hAnsi="Arial" w:cs="Arial"/>
          <w:color w:val="000000"/>
          <w:sz w:val="24"/>
          <w:szCs w:val="24"/>
        </w:rPr>
        <w:t xml:space="preserve"> 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заведующий отделом экономики </w:t>
      </w:r>
      <w:r w:rsidR="00F46DDB" w:rsidRPr="004C43CE">
        <w:rPr>
          <w:rFonts w:ascii="Arial" w:hAnsi="Arial" w:cs="Arial"/>
          <w:color w:val="000000"/>
          <w:sz w:val="24"/>
          <w:szCs w:val="24"/>
        </w:rPr>
        <w:t>администрации Ковернинского муниципального округа;</w:t>
      </w:r>
    </w:p>
    <w:p w:rsidR="005F1159" w:rsidRPr="004C43CE" w:rsidRDefault="00F46DDB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 xml:space="preserve">7) </w:t>
      </w:r>
      <w:proofErr w:type="spellStart"/>
      <w:r w:rsidR="0043352E" w:rsidRPr="004C43CE">
        <w:rPr>
          <w:rFonts w:ascii="Arial" w:hAnsi="Arial" w:cs="Arial"/>
          <w:color w:val="000000"/>
          <w:sz w:val="24"/>
          <w:szCs w:val="24"/>
        </w:rPr>
        <w:t>Глухова</w:t>
      </w:r>
      <w:proofErr w:type="spellEnd"/>
      <w:r w:rsidR="0043352E" w:rsidRPr="004C43CE">
        <w:rPr>
          <w:rFonts w:ascii="Arial" w:hAnsi="Arial" w:cs="Arial"/>
          <w:color w:val="000000"/>
          <w:sz w:val="24"/>
          <w:szCs w:val="24"/>
        </w:rPr>
        <w:t xml:space="preserve"> Наталья Николаевна</w:t>
      </w:r>
      <w:bookmarkStart w:id="0" w:name="_GoBack"/>
      <w:bookmarkEnd w:id="0"/>
      <w:r w:rsidR="0043352E" w:rsidRPr="004C43CE">
        <w:rPr>
          <w:rFonts w:ascii="Arial" w:hAnsi="Arial" w:cs="Arial"/>
          <w:color w:val="000000"/>
          <w:sz w:val="24"/>
          <w:szCs w:val="24"/>
        </w:rPr>
        <w:t xml:space="preserve"> - директор ГКУ Нижегородской  области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 xml:space="preserve"> 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 xml:space="preserve">«УСЗН </w:t>
      </w:r>
      <w:r w:rsidR="005F1159" w:rsidRPr="004C43CE">
        <w:rPr>
          <w:rFonts w:ascii="Arial" w:hAnsi="Arial" w:cs="Arial"/>
          <w:color w:val="000000"/>
          <w:sz w:val="24"/>
          <w:szCs w:val="24"/>
        </w:rPr>
        <w:t xml:space="preserve">Ковернинского </w:t>
      </w:r>
      <w:r w:rsidR="00742ABA" w:rsidRPr="004C43CE">
        <w:rPr>
          <w:rFonts w:ascii="Arial" w:hAnsi="Arial" w:cs="Arial"/>
          <w:color w:val="000000"/>
          <w:sz w:val="24"/>
          <w:szCs w:val="24"/>
        </w:rPr>
        <w:t>муниципального округ</w:t>
      </w:r>
      <w:r w:rsidR="00BE3D90" w:rsidRPr="004C43CE">
        <w:rPr>
          <w:rFonts w:ascii="Arial" w:hAnsi="Arial" w:cs="Arial"/>
          <w:color w:val="000000"/>
          <w:sz w:val="24"/>
          <w:szCs w:val="24"/>
        </w:rPr>
        <w:t>а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>» (по согласованию)</w:t>
      </w:r>
      <w:r w:rsidR="00BE3D90" w:rsidRPr="004C43CE">
        <w:rPr>
          <w:rFonts w:ascii="Arial" w:hAnsi="Arial" w:cs="Arial"/>
          <w:color w:val="000000"/>
          <w:sz w:val="24"/>
          <w:szCs w:val="24"/>
        </w:rPr>
        <w:t>.</w:t>
      </w:r>
    </w:p>
    <w:p w:rsidR="005F1159" w:rsidRPr="004C43CE" w:rsidRDefault="009F21CF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>2. Комиссии</w:t>
      </w:r>
      <w:r w:rsidR="005F1159" w:rsidRPr="004C43CE">
        <w:rPr>
          <w:rFonts w:ascii="Arial" w:hAnsi="Arial" w:cs="Arial"/>
          <w:color w:val="000000"/>
          <w:sz w:val="24"/>
          <w:szCs w:val="24"/>
        </w:rPr>
        <w:t xml:space="preserve"> </w:t>
      </w:r>
      <w:r w:rsidR="0043352E" w:rsidRPr="004C43CE">
        <w:rPr>
          <w:rFonts w:ascii="Arial" w:hAnsi="Arial" w:cs="Arial"/>
          <w:color w:val="000000"/>
          <w:sz w:val="24"/>
          <w:szCs w:val="24"/>
        </w:rPr>
        <w:t>в своей работе руководствоваться Положением о порядке присуждения муниципальной премии «Гордость округа», утвержденным постановлением администрации Ковернинского муниципального округа Нижегородской области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 от 02.08.2021 №843 «О муниципальной премии «Гордость округа»</w:t>
      </w:r>
      <w:r w:rsidR="005F1159" w:rsidRPr="004C43CE">
        <w:rPr>
          <w:rFonts w:ascii="Arial" w:hAnsi="Arial" w:cs="Arial"/>
          <w:color w:val="000000"/>
          <w:sz w:val="24"/>
          <w:szCs w:val="24"/>
        </w:rPr>
        <w:t>.</w:t>
      </w:r>
    </w:p>
    <w:p w:rsidR="005F1159" w:rsidRPr="004C43CE" w:rsidRDefault="005F1159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C43CE">
        <w:rPr>
          <w:rFonts w:ascii="Arial" w:hAnsi="Arial" w:cs="Arial"/>
          <w:color w:val="000000"/>
          <w:sz w:val="24"/>
          <w:szCs w:val="24"/>
        </w:rPr>
        <w:t xml:space="preserve">3. </w:t>
      </w:r>
      <w:proofErr w:type="gramStart"/>
      <w:r w:rsidRPr="004C43CE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4C43CE">
        <w:rPr>
          <w:rFonts w:ascii="Arial" w:hAnsi="Arial" w:cs="Arial"/>
          <w:color w:val="000000"/>
          <w:sz w:val="24"/>
          <w:szCs w:val="24"/>
        </w:rPr>
        <w:t xml:space="preserve"> исполнением настоящег</w:t>
      </w:r>
      <w:r w:rsidR="009F21CF" w:rsidRPr="004C43CE">
        <w:rPr>
          <w:rFonts w:ascii="Arial" w:hAnsi="Arial" w:cs="Arial"/>
          <w:color w:val="000000"/>
          <w:sz w:val="24"/>
          <w:szCs w:val="24"/>
        </w:rPr>
        <w:t>о распоряжения возложить на управляющего делами администрации Ковернинского муниципального округа Разуваеву Т.Г</w:t>
      </w:r>
      <w:r w:rsidRPr="004C43CE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9F21CF" w:rsidRPr="004C43CE" w:rsidRDefault="009F21CF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5F1159" w:rsidRPr="004C43CE" w:rsidRDefault="009F21CF" w:rsidP="004C43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4C43CE">
        <w:rPr>
          <w:rFonts w:ascii="Arial" w:hAnsi="Arial" w:cs="Arial"/>
          <w:color w:val="000000"/>
          <w:sz w:val="24"/>
          <w:szCs w:val="24"/>
        </w:rPr>
        <w:t>Врип</w:t>
      </w:r>
      <w:proofErr w:type="spellEnd"/>
      <w:r w:rsidRPr="004C43CE">
        <w:rPr>
          <w:rFonts w:ascii="Arial" w:hAnsi="Arial" w:cs="Arial"/>
          <w:color w:val="000000"/>
          <w:sz w:val="24"/>
          <w:szCs w:val="24"/>
        </w:rPr>
        <w:t xml:space="preserve"> главы</w:t>
      </w:r>
      <w:r w:rsidR="005F1159" w:rsidRPr="004C43CE">
        <w:rPr>
          <w:rFonts w:ascii="Arial" w:hAnsi="Arial" w:cs="Arial"/>
          <w:color w:val="000000"/>
          <w:sz w:val="24"/>
          <w:szCs w:val="24"/>
        </w:rPr>
        <w:t xml:space="preserve"> местного самоуправления</w:t>
      </w:r>
      <w:r w:rsidR="00CF479F" w:rsidRPr="004C43CE">
        <w:rPr>
          <w:rFonts w:ascii="Arial" w:hAnsi="Arial" w:cs="Arial"/>
          <w:color w:val="000000"/>
          <w:sz w:val="24"/>
          <w:szCs w:val="24"/>
        </w:rPr>
        <w:tab/>
      </w:r>
      <w:r w:rsidR="00CF479F" w:rsidRPr="004C43CE">
        <w:rPr>
          <w:rFonts w:ascii="Arial" w:hAnsi="Arial" w:cs="Arial"/>
          <w:color w:val="000000"/>
          <w:sz w:val="24"/>
          <w:szCs w:val="24"/>
        </w:rPr>
        <w:tab/>
      </w:r>
      <w:r w:rsidR="00976779" w:rsidRPr="004C43CE">
        <w:rPr>
          <w:rFonts w:ascii="Arial" w:hAnsi="Arial" w:cs="Arial"/>
          <w:color w:val="000000"/>
          <w:sz w:val="24"/>
          <w:szCs w:val="24"/>
        </w:rPr>
        <w:tab/>
      </w:r>
      <w:r w:rsidRPr="004C43CE">
        <w:rPr>
          <w:rFonts w:ascii="Arial" w:hAnsi="Arial" w:cs="Arial"/>
          <w:color w:val="000000"/>
          <w:sz w:val="24"/>
          <w:szCs w:val="24"/>
        </w:rPr>
        <w:t>А.А.Васильев</w:t>
      </w:r>
    </w:p>
    <w:sectPr w:rsidR="005F1159" w:rsidRPr="004C43CE" w:rsidSect="004C43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F1159"/>
    <w:rsid w:val="000E0924"/>
    <w:rsid w:val="00155EA6"/>
    <w:rsid w:val="001610CD"/>
    <w:rsid w:val="00194A07"/>
    <w:rsid w:val="001975D4"/>
    <w:rsid w:val="001A6A55"/>
    <w:rsid w:val="001E6565"/>
    <w:rsid w:val="00260E01"/>
    <w:rsid w:val="002813A9"/>
    <w:rsid w:val="00337E92"/>
    <w:rsid w:val="0043352E"/>
    <w:rsid w:val="004C43CE"/>
    <w:rsid w:val="0058460D"/>
    <w:rsid w:val="005F1159"/>
    <w:rsid w:val="00694565"/>
    <w:rsid w:val="00742ABA"/>
    <w:rsid w:val="007B6766"/>
    <w:rsid w:val="00970D21"/>
    <w:rsid w:val="00976779"/>
    <w:rsid w:val="009F21CF"/>
    <w:rsid w:val="00A82414"/>
    <w:rsid w:val="00A9121F"/>
    <w:rsid w:val="00AF354F"/>
    <w:rsid w:val="00B20CA3"/>
    <w:rsid w:val="00BE3D90"/>
    <w:rsid w:val="00C2039D"/>
    <w:rsid w:val="00C617E3"/>
    <w:rsid w:val="00CC38EF"/>
    <w:rsid w:val="00CD1ADA"/>
    <w:rsid w:val="00CF479F"/>
    <w:rsid w:val="00E0047B"/>
    <w:rsid w:val="00E71700"/>
    <w:rsid w:val="00ED0B59"/>
    <w:rsid w:val="00F168C9"/>
    <w:rsid w:val="00F46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5F11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F1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1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АРМ 30-1</cp:lastModifiedBy>
  <cp:revision>6</cp:revision>
  <cp:lastPrinted>2022-06-17T06:50:00Z</cp:lastPrinted>
  <dcterms:created xsi:type="dcterms:W3CDTF">2024-05-28T13:56:00Z</dcterms:created>
  <dcterms:modified xsi:type="dcterms:W3CDTF">2026-05-12T10:22:00Z</dcterms:modified>
</cp:coreProperties>
</file>